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E5" w:rsidRDefault="001A0BE5" w:rsidP="001A0BE5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Проект</w:t>
      </w:r>
    </w:p>
    <w:p w:rsidR="001A0BE5" w:rsidRDefault="001A0BE5" w:rsidP="001A0BE5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1A0BE5" w:rsidRDefault="001A0BE5" w:rsidP="001A0B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" cy="203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20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E5" w:rsidRDefault="001A0BE5" w:rsidP="001A0BE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З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 К О Н</w:t>
      </w:r>
      <w:r>
        <w:rPr>
          <w:rFonts w:ascii="Times New Roman" w:hAnsi="Times New Roman"/>
          <w:bCs/>
          <w:sz w:val="28"/>
          <w:szCs w:val="28"/>
        </w:rPr>
        <w:br/>
        <w:t>БРЯНСКОЙ ОБЛАСТИ</w:t>
      </w:r>
    </w:p>
    <w:p w:rsidR="001A0BE5" w:rsidRDefault="001A0BE5" w:rsidP="001A0BE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0BE5" w:rsidRDefault="001A0BE5" w:rsidP="001A0BE5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</w:t>
      </w:r>
      <w:r>
        <w:rPr>
          <w:rFonts w:ascii="Times New Roman" w:hAnsi="Times New Roman"/>
          <w:sz w:val="28"/>
          <w:szCs w:val="28"/>
        </w:rPr>
        <w:t xml:space="preserve"> изменений в</w:t>
      </w:r>
      <w:r w:rsidRPr="004D44A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4D44A1">
          <w:rPr>
            <w:rStyle w:val="a3"/>
            <w:rFonts w:ascii="Times New Roman" w:hAnsi="Times New Roman"/>
            <w:sz w:val="28"/>
            <w:szCs w:val="28"/>
            <w:u w:val="none"/>
          </w:rPr>
          <w:t>Закон</w:t>
        </w:r>
      </w:hyperlink>
      <w:r w:rsidRPr="006C6B3A">
        <w:rPr>
          <w:rFonts w:ascii="Times New Roman" w:hAnsi="Times New Roman"/>
          <w:sz w:val="28"/>
          <w:szCs w:val="28"/>
        </w:rPr>
        <w:t xml:space="preserve"> Брянской области </w:t>
      </w:r>
    </w:p>
    <w:p w:rsidR="001A0BE5" w:rsidRDefault="001A0BE5" w:rsidP="001A0BE5">
      <w:pPr>
        <w:widowControl w:val="0"/>
        <w:autoSpaceDE w:val="0"/>
        <w:spacing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r w:rsidRPr="006C6B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библиотечном деле в Брянской области</w:t>
      </w:r>
      <w:r w:rsidRPr="006C6B3A">
        <w:rPr>
          <w:rFonts w:ascii="Times New Roman" w:hAnsi="Times New Roman"/>
          <w:sz w:val="28"/>
          <w:szCs w:val="28"/>
        </w:rPr>
        <w:t>»</w:t>
      </w:r>
    </w:p>
    <w:p w:rsidR="001A0BE5" w:rsidRDefault="001A0BE5" w:rsidP="001A0BE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0BE5" w:rsidRDefault="001A0BE5" w:rsidP="001A0BE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Принят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Брянской областной Думой «____» _____________  2022 года</w:t>
      </w:r>
    </w:p>
    <w:p w:rsidR="001A0BE5" w:rsidRDefault="001A0BE5" w:rsidP="001A0BE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BE5" w:rsidRPr="00513B34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4C08">
        <w:rPr>
          <w:rFonts w:ascii="Times New Roman" w:hAnsi="Times New Roman"/>
          <w:b/>
          <w:bCs/>
          <w:sz w:val="28"/>
          <w:szCs w:val="28"/>
        </w:rPr>
        <w:t>Статья 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6B3A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4D44A1">
          <w:rPr>
            <w:rStyle w:val="a3"/>
            <w:rFonts w:ascii="Times New Roman" w:hAnsi="Times New Roman"/>
            <w:sz w:val="28"/>
            <w:szCs w:val="28"/>
            <w:u w:val="none"/>
          </w:rPr>
          <w:t>Закон</w:t>
        </w:r>
      </w:hyperlink>
      <w:r w:rsidRPr="004D44A1">
        <w:rPr>
          <w:rFonts w:ascii="Times New Roman" w:hAnsi="Times New Roman"/>
          <w:sz w:val="28"/>
          <w:szCs w:val="28"/>
        </w:rPr>
        <w:t xml:space="preserve"> </w:t>
      </w:r>
      <w:r w:rsidRPr="006C6B3A">
        <w:rPr>
          <w:rFonts w:ascii="Times New Roman" w:hAnsi="Times New Roman"/>
          <w:sz w:val="28"/>
          <w:szCs w:val="28"/>
        </w:rPr>
        <w:t xml:space="preserve">Брянской области от </w:t>
      </w:r>
      <w:r>
        <w:rPr>
          <w:rFonts w:ascii="Times New Roman" w:hAnsi="Times New Roman"/>
          <w:sz w:val="28"/>
          <w:szCs w:val="28"/>
        </w:rPr>
        <w:t>11 октября 2006</w:t>
      </w:r>
      <w:r w:rsidRPr="006C6B3A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br/>
      </w:r>
      <w:r w:rsidRPr="006C6B3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90</w:t>
      </w:r>
      <w:r w:rsidRPr="006C6B3A">
        <w:rPr>
          <w:rFonts w:ascii="Times New Roman" w:hAnsi="Times New Roman"/>
          <w:sz w:val="28"/>
          <w:szCs w:val="28"/>
        </w:rPr>
        <w:t>-З «О</w:t>
      </w:r>
      <w:r w:rsidRPr="004D250F">
        <w:rPr>
          <w:rFonts w:ascii="Times New Roman" w:hAnsi="Times New Roman"/>
          <w:sz w:val="28"/>
          <w:szCs w:val="28"/>
        </w:rPr>
        <w:t xml:space="preserve"> библиотечном деле в Брянской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64349E">
        <w:rPr>
          <w:rFonts w:ascii="Times New Roman" w:hAnsi="Times New Roman"/>
          <w:sz w:val="28"/>
          <w:szCs w:val="28"/>
        </w:rPr>
        <w:t xml:space="preserve"> (в редакции Законов Брянской области от </w:t>
      </w:r>
      <w:r>
        <w:rPr>
          <w:rFonts w:ascii="Times New Roman" w:hAnsi="Times New Roman"/>
          <w:sz w:val="28"/>
          <w:szCs w:val="28"/>
        </w:rPr>
        <w:t>15</w:t>
      </w:r>
      <w:r w:rsidRPr="00643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64349E">
        <w:rPr>
          <w:rFonts w:ascii="Times New Roman" w:hAnsi="Times New Roman"/>
          <w:sz w:val="28"/>
          <w:szCs w:val="28"/>
        </w:rPr>
        <w:t xml:space="preserve"> 2007 го</w:t>
      </w:r>
      <w:r>
        <w:rPr>
          <w:rFonts w:ascii="Times New Roman" w:hAnsi="Times New Roman"/>
          <w:sz w:val="28"/>
          <w:szCs w:val="28"/>
        </w:rPr>
        <w:t>да № 3-З, от 7 октября 2008 года № 86-З, от 2 декабря 2015 года № 116-З, от 30 мая 2017 года №</w:t>
      </w:r>
      <w:r w:rsidRPr="00643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</w:t>
      </w:r>
      <w:r w:rsidRPr="0064349E">
        <w:rPr>
          <w:rFonts w:ascii="Times New Roman" w:hAnsi="Times New Roman"/>
          <w:sz w:val="28"/>
          <w:szCs w:val="28"/>
        </w:rPr>
        <w:t>-З)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833987">
        <w:rPr>
          <w:rFonts w:ascii="Times New Roman" w:hAnsi="Times New Roman"/>
          <w:bCs/>
          <w:sz w:val="28"/>
          <w:szCs w:val="28"/>
        </w:rPr>
        <w:t>. Преамбулу изложить в редакции: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833987">
        <w:rPr>
          <w:rFonts w:ascii="Times New Roman" w:hAnsi="Times New Roman"/>
          <w:bCs/>
          <w:sz w:val="28"/>
          <w:szCs w:val="28"/>
        </w:rPr>
        <w:t>Настоящий Закон регулирует отдельные отношения в области библиотечного дела в Брянской области, определяет полномочия органов государственной власти Брянской области</w:t>
      </w:r>
      <w:proofErr w:type="gramStart"/>
      <w:r w:rsidRPr="0083398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</w:t>
      </w:r>
      <w:r w:rsidRPr="00513B34">
        <w:rPr>
          <w:rFonts w:ascii="Times New Roman" w:hAnsi="Times New Roman"/>
          <w:bCs/>
          <w:sz w:val="28"/>
          <w:szCs w:val="28"/>
        </w:rPr>
        <w:t>тать</w:t>
      </w:r>
      <w:r>
        <w:rPr>
          <w:rFonts w:ascii="Times New Roman" w:hAnsi="Times New Roman"/>
          <w:bCs/>
          <w:sz w:val="28"/>
          <w:szCs w:val="28"/>
        </w:rPr>
        <w:t>ю</w:t>
      </w:r>
      <w:r w:rsidRPr="00513B34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3987">
        <w:rPr>
          <w:rFonts w:ascii="Times New Roman" w:hAnsi="Times New Roman"/>
          <w:bCs/>
          <w:sz w:val="28"/>
          <w:szCs w:val="28"/>
        </w:rPr>
        <w:t>изложить в редакции: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833987">
        <w:rPr>
          <w:rFonts w:ascii="Times New Roman" w:hAnsi="Times New Roman"/>
          <w:bCs/>
          <w:sz w:val="28"/>
          <w:szCs w:val="28"/>
        </w:rPr>
        <w:t>Статья 1. Основные понятия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3987">
        <w:rPr>
          <w:rFonts w:ascii="Times New Roman" w:hAnsi="Times New Roman"/>
          <w:bCs/>
          <w:sz w:val="28"/>
          <w:szCs w:val="28"/>
        </w:rPr>
        <w:t xml:space="preserve">Основные понятия, используемые в настоящем Законе, применяются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833987">
        <w:rPr>
          <w:rFonts w:ascii="Times New Roman" w:hAnsi="Times New Roman"/>
          <w:bCs/>
          <w:sz w:val="28"/>
          <w:szCs w:val="28"/>
        </w:rPr>
        <w:t>значениях, определенных Федеральным законом «О библиотечном деле»</w:t>
      </w:r>
      <w:proofErr w:type="gramStart"/>
      <w:r w:rsidRPr="0083398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719A">
        <w:rPr>
          <w:rFonts w:ascii="Times New Roman" w:hAnsi="Times New Roman"/>
          <w:bCs/>
          <w:sz w:val="28"/>
          <w:szCs w:val="28"/>
        </w:rPr>
        <w:t xml:space="preserve">3. В статье 2 слова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A9719A">
        <w:rPr>
          <w:rFonts w:ascii="Times New Roman" w:hAnsi="Times New Roman"/>
          <w:bCs/>
          <w:sz w:val="28"/>
          <w:szCs w:val="28"/>
        </w:rPr>
        <w:t>Брянской областной Думы, Правительства Брянской области и муниципальных образований</w:t>
      </w:r>
      <w:r>
        <w:rPr>
          <w:rFonts w:ascii="Times New Roman" w:hAnsi="Times New Roman"/>
          <w:bCs/>
          <w:sz w:val="28"/>
          <w:szCs w:val="28"/>
        </w:rPr>
        <w:t xml:space="preserve">» заменить словами </w:t>
      </w:r>
      <w:r w:rsidRPr="00A9719A">
        <w:rPr>
          <w:rFonts w:ascii="Times New Roman" w:hAnsi="Times New Roman"/>
          <w:bCs/>
          <w:sz w:val="28"/>
          <w:szCs w:val="28"/>
        </w:rPr>
        <w:t>«Брянской области, муниципальные правовые акты»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513B34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A9719A">
        <w:rPr>
          <w:rFonts w:ascii="Times New Roman" w:hAnsi="Times New Roman"/>
          <w:bCs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sz w:val="28"/>
          <w:szCs w:val="28"/>
        </w:rPr>
        <w:t>3</w:t>
      </w:r>
      <w:r w:rsidRPr="00A9719A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>
        <w:rPr>
          <w:rFonts w:ascii="Times New Roman" w:hAnsi="Times New Roman"/>
          <w:bCs/>
          <w:color w:val="22272F"/>
          <w:sz w:val="28"/>
          <w:szCs w:val="28"/>
        </w:rPr>
        <w:t>«</w:t>
      </w:r>
      <w:r w:rsidRPr="00A9719A">
        <w:rPr>
          <w:rFonts w:ascii="Times New Roman" w:hAnsi="Times New Roman"/>
          <w:bCs/>
          <w:color w:val="22272F"/>
          <w:sz w:val="28"/>
          <w:szCs w:val="28"/>
        </w:rPr>
        <w:t>Статья 3. Основные виды библиотек в Брянской области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1. Библиотеки в Брянской области могут быть учреждены органами государственной власти Брянской области, органами местного самоуправления, юридическими и физическими лицами.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2. В соответствии с порядком учреждения и формами собственности в Брянской области выделяются следующие основные виды библиотек: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 xml:space="preserve">государственные библиотеки Брянской области (далее – областные библиотеки), учрежденные исполнительным органом государственной власти </w:t>
      </w:r>
      <w:r w:rsidRPr="00A9719A">
        <w:rPr>
          <w:rFonts w:ascii="Times New Roman" w:hAnsi="Times New Roman"/>
          <w:bCs/>
          <w:color w:val="22272F"/>
          <w:sz w:val="28"/>
          <w:szCs w:val="28"/>
        </w:rPr>
        <w:lastRenderedPageBreak/>
        <w:t>Брянской области, уполномоченным в сфере культуры (далее - уполномоченный орган);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муниципальные библиотеки, учрежденные органами местного самоуправления;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библиотеки образовательных организаций;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библиотеки предприятий учреждений, организаций;</w:t>
      </w:r>
    </w:p>
    <w:p w:rsidR="001A0BE5" w:rsidRPr="00A9719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библиотеки общественных объединений;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A9719A">
        <w:rPr>
          <w:rFonts w:ascii="Times New Roman" w:hAnsi="Times New Roman"/>
          <w:bCs/>
          <w:color w:val="22272F"/>
          <w:sz w:val="28"/>
          <w:szCs w:val="28"/>
        </w:rPr>
        <w:t>частные библиотеки</w:t>
      </w:r>
      <w:proofErr w:type="gramStart"/>
      <w:r w:rsidRPr="00A9719A">
        <w:rPr>
          <w:rFonts w:ascii="Times New Roman" w:hAnsi="Times New Roman"/>
          <w:bCs/>
          <w:color w:val="22272F"/>
          <w:sz w:val="28"/>
          <w:szCs w:val="28"/>
        </w:rPr>
        <w:t>.</w:t>
      </w:r>
      <w:r>
        <w:rPr>
          <w:rFonts w:ascii="Times New Roman" w:hAnsi="Times New Roman"/>
          <w:bCs/>
          <w:color w:val="22272F"/>
          <w:sz w:val="28"/>
          <w:szCs w:val="28"/>
        </w:rPr>
        <w:t>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</w:p>
    <w:p w:rsidR="001A0BE5" w:rsidRPr="00513B34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>
        <w:rPr>
          <w:rFonts w:ascii="Times New Roman" w:hAnsi="Times New Roman"/>
          <w:bCs/>
          <w:color w:val="22272F"/>
          <w:sz w:val="28"/>
          <w:szCs w:val="28"/>
        </w:rPr>
        <w:t>5. В пункте 2 статьи 4 слова «</w:t>
      </w:r>
      <w:r w:rsidRPr="00CF7BB5">
        <w:rPr>
          <w:rFonts w:ascii="Times New Roman" w:hAnsi="Times New Roman"/>
          <w:bCs/>
          <w:color w:val="22272F"/>
          <w:sz w:val="28"/>
          <w:szCs w:val="28"/>
        </w:rPr>
        <w:t>ресурсов области</w:t>
      </w:r>
      <w:r>
        <w:rPr>
          <w:rFonts w:ascii="Times New Roman" w:hAnsi="Times New Roman"/>
          <w:bCs/>
          <w:color w:val="22272F"/>
          <w:sz w:val="28"/>
          <w:szCs w:val="28"/>
        </w:rPr>
        <w:t>» заменить словами «ресурсов Брянской области»</w:t>
      </w:r>
      <w:r w:rsidRPr="00CF7BB5">
        <w:rPr>
          <w:rFonts w:ascii="Times New Roman" w:hAnsi="Times New Roman"/>
          <w:bCs/>
          <w:color w:val="22272F"/>
          <w:sz w:val="28"/>
          <w:szCs w:val="28"/>
        </w:rPr>
        <w:t>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</w:p>
    <w:p w:rsidR="001A0BE5" w:rsidRPr="00513B34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>
        <w:rPr>
          <w:rFonts w:ascii="Times New Roman" w:hAnsi="Times New Roman"/>
          <w:bCs/>
          <w:color w:val="22272F"/>
          <w:sz w:val="28"/>
          <w:szCs w:val="28"/>
        </w:rPr>
        <w:t xml:space="preserve">6. </w:t>
      </w:r>
      <w:r w:rsidRPr="00B05C92">
        <w:rPr>
          <w:rFonts w:ascii="Times New Roman" w:hAnsi="Times New Roman"/>
          <w:bCs/>
          <w:color w:val="22272F"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color w:val="22272F"/>
          <w:sz w:val="28"/>
          <w:szCs w:val="28"/>
        </w:rPr>
        <w:t>5</w:t>
      </w:r>
      <w:r w:rsidRPr="00B05C92">
        <w:rPr>
          <w:rFonts w:ascii="Times New Roman" w:hAnsi="Times New Roman"/>
          <w:bCs/>
          <w:color w:val="22272F"/>
          <w:sz w:val="28"/>
          <w:szCs w:val="28"/>
        </w:rPr>
        <w:t xml:space="preserve"> изложить в редакции:</w:t>
      </w:r>
    </w:p>
    <w:p w:rsidR="001A0BE5" w:rsidRPr="00B05C92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B05C92">
        <w:rPr>
          <w:rFonts w:ascii="Times New Roman" w:hAnsi="Times New Roman"/>
          <w:bCs/>
          <w:sz w:val="28"/>
          <w:szCs w:val="28"/>
        </w:rPr>
        <w:t>Статья 5. Полномочия Брянской областной Думы в области библиотечного дела</w:t>
      </w:r>
    </w:p>
    <w:p w:rsidR="001A0BE5" w:rsidRPr="00B05C92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B05C92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C92">
        <w:rPr>
          <w:rFonts w:ascii="Times New Roman" w:hAnsi="Times New Roman"/>
          <w:bCs/>
          <w:sz w:val="28"/>
          <w:szCs w:val="28"/>
        </w:rPr>
        <w:t>К полномочиям Брянской областной Думы в области библиотечного дела относ</w:t>
      </w:r>
      <w:r>
        <w:rPr>
          <w:rFonts w:ascii="Times New Roman" w:hAnsi="Times New Roman"/>
          <w:bCs/>
          <w:sz w:val="28"/>
          <w:szCs w:val="28"/>
        </w:rPr>
        <w:t>я</w:t>
      </w:r>
      <w:r w:rsidRPr="00B05C92">
        <w:rPr>
          <w:rFonts w:ascii="Times New Roman" w:hAnsi="Times New Roman"/>
          <w:bCs/>
          <w:sz w:val="28"/>
          <w:szCs w:val="28"/>
        </w:rPr>
        <w:t>тся:</w:t>
      </w:r>
    </w:p>
    <w:p w:rsidR="001A0BE5" w:rsidRPr="00B05C92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C92">
        <w:rPr>
          <w:rFonts w:ascii="Times New Roman" w:hAnsi="Times New Roman"/>
          <w:bCs/>
          <w:sz w:val="28"/>
          <w:szCs w:val="28"/>
        </w:rPr>
        <w:t xml:space="preserve">1) принятие законов Брянской области, осуществление </w:t>
      </w:r>
      <w:proofErr w:type="gramStart"/>
      <w:r w:rsidRPr="00B05C92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B05C92">
        <w:rPr>
          <w:rFonts w:ascii="Times New Roman" w:hAnsi="Times New Roman"/>
          <w:bCs/>
          <w:sz w:val="28"/>
          <w:szCs w:val="28"/>
        </w:rPr>
        <w:t xml:space="preserve"> их соблюдением и исполнением;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C92">
        <w:rPr>
          <w:rFonts w:ascii="Times New Roman" w:hAnsi="Times New Roman"/>
          <w:bCs/>
          <w:sz w:val="28"/>
          <w:szCs w:val="28"/>
        </w:rPr>
        <w:t>2) ины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B05C92">
        <w:rPr>
          <w:rFonts w:ascii="Times New Roman" w:hAnsi="Times New Roman"/>
          <w:bCs/>
          <w:sz w:val="28"/>
          <w:szCs w:val="28"/>
        </w:rPr>
        <w:t xml:space="preserve"> полномочи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05C92">
        <w:rPr>
          <w:rFonts w:ascii="Times New Roman" w:hAnsi="Times New Roman"/>
          <w:bCs/>
          <w:sz w:val="28"/>
          <w:szCs w:val="28"/>
        </w:rPr>
        <w:t xml:space="preserve"> в соответствии с законодательством Российской Федерации и законодательством Брянской области</w:t>
      </w:r>
      <w:proofErr w:type="gramStart"/>
      <w:r w:rsidRPr="00B05C9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29234F">
        <w:rPr>
          <w:rFonts w:ascii="Times New Roman" w:hAnsi="Times New Roman"/>
          <w:bCs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sz w:val="28"/>
          <w:szCs w:val="28"/>
        </w:rPr>
        <w:t>6</w:t>
      </w:r>
      <w:r w:rsidRPr="0029234F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29234F">
        <w:rPr>
          <w:rFonts w:ascii="Times New Roman" w:hAnsi="Times New Roman"/>
          <w:bCs/>
          <w:sz w:val="28"/>
          <w:szCs w:val="28"/>
        </w:rPr>
        <w:t>Статья 6. Полномочия Правительства Брянской области в области библиотечного дела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>К полномочиям Правительства Брянской области в области библиотечного дела относятся: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 xml:space="preserve">1) утверждение в установленном порядке </w:t>
      </w:r>
      <w:r w:rsidRPr="004D44A1">
        <w:rPr>
          <w:rFonts w:ascii="Times New Roman" w:hAnsi="Times New Roman"/>
          <w:bCs/>
          <w:sz w:val="28"/>
          <w:szCs w:val="28"/>
        </w:rPr>
        <w:t>государственных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234F">
        <w:rPr>
          <w:rFonts w:ascii="Times New Roman" w:hAnsi="Times New Roman"/>
          <w:bCs/>
          <w:sz w:val="28"/>
          <w:szCs w:val="28"/>
        </w:rPr>
        <w:t>программ Брянской области</w:t>
      </w:r>
      <w:r>
        <w:rPr>
          <w:rFonts w:ascii="Times New Roman" w:hAnsi="Times New Roman"/>
          <w:bCs/>
          <w:sz w:val="28"/>
          <w:szCs w:val="28"/>
        </w:rPr>
        <w:t xml:space="preserve"> (мероприятий)</w:t>
      </w:r>
      <w:r w:rsidRPr="0029234F">
        <w:rPr>
          <w:rFonts w:ascii="Times New Roman" w:hAnsi="Times New Roman"/>
          <w:bCs/>
          <w:sz w:val="28"/>
          <w:szCs w:val="28"/>
        </w:rPr>
        <w:t xml:space="preserve"> в области библиотечного дела;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>2) иные полномочия в соответствии с законодательством Российской Федерации и законодательством Брянской области</w:t>
      </w:r>
      <w:proofErr w:type="gramStart"/>
      <w:r w:rsidRPr="0029234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29234F">
        <w:rPr>
          <w:rFonts w:ascii="Times New Roman" w:hAnsi="Times New Roman"/>
          <w:bCs/>
          <w:sz w:val="28"/>
          <w:szCs w:val="28"/>
        </w:rPr>
        <w:t xml:space="preserve">Дополнить статьей </w:t>
      </w:r>
      <w:r>
        <w:rPr>
          <w:rFonts w:ascii="Times New Roman" w:hAnsi="Times New Roman"/>
          <w:bCs/>
          <w:sz w:val="28"/>
          <w:szCs w:val="28"/>
        </w:rPr>
        <w:t>6</w:t>
      </w:r>
      <w:r w:rsidRPr="0029234F">
        <w:rPr>
          <w:rFonts w:ascii="Times New Roman" w:hAnsi="Times New Roman"/>
          <w:bCs/>
          <w:sz w:val="28"/>
          <w:szCs w:val="28"/>
        </w:rPr>
        <w:t>.1 следующего содержания: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>«Статья 6.1. Полномочия уполномоченного органа в области библиотечного дела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>К полномочиям уполномоченного органа в области библиотечного дела относятся: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4F">
        <w:rPr>
          <w:rFonts w:ascii="Times New Roman" w:hAnsi="Times New Roman"/>
          <w:bCs/>
          <w:sz w:val="28"/>
          <w:szCs w:val="28"/>
        </w:rPr>
        <w:t>1) обеспечение реализации региональной политики в области развития библиотечного дела;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2) </w:t>
      </w:r>
      <w:r w:rsidRPr="0029234F">
        <w:rPr>
          <w:rFonts w:ascii="Times New Roman" w:hAnsi="Times New Roman"/>
          <w:bCs/>
          <w:sz w:val="28"/>
          <w:szCs w:val="28"/>
        </w:rPr>
        <w:t xml:space="preserve">разработка и </w:t>
      </w:r>
      <w:r>
        <w:rPr>
          <w:rFonts w:ascii="Times New Roman" w:hAnsi="Times New Roman"/>
          <w:bCs/>
          <w:sz w:val="28"/>
          <w:szCs w:val="28"/>
        </w:rPr>
        <w:t xml:space="preserve">реализация </w:t>
      </w:r>
      <w:r w:rsidRPr="004D44A1">
        <w:rPr>
          <w:rFonts w:ascii="Times New Roman" w:hAnsi="Times New Roman"/>
          <w:bCs/>
          <w:sz w:val="28"/>
          <w:szCs w:val="28"/>
        </w:rPr>
        <w:t xml:space="preserve">государственных </w:t>
      </w:r>
      <w:r w:rsidRPr="00C07499">
        <w:rPr>
          <w:rFonts w:ascii="Times New Roman" w:hAnsi="Times New Roman"/>
          <w:bCs/>
          <w:sz w:val="28"/>
          <w:szCs w:val="28"/>
        </w:rPr>
        <w:t>программ Брянской области (мероприятий) в области библиотечного дела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A0BE5" w:rsidRPr="005A1BD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1BD0">
        <w:rPr>
          <w:rFonts w:ascii="Times New Roman" w:hAnsi="Times New Roman"/>
          <w:bCs/>
          <w:sz w:val="28"/>
          <w:szCs w:val="28"/>
        </w:rPr>
        <w:t xml:space="preserve">3) финансирование комплектования и обеспечения сохранности </w:t>
      </w:r>
      <w:r w:rsidRPr="004D44A1">
        <w:rPr>
          <w:rFonts w:ascii="Times New Roman" w:hAnsi="Times New Roman"/>
          <w:bCs/>
          <w:sz w:val="28"/>
          <w:szCs w:val="28"/>
        </w:rPr>
        <w:t>фондов областных библиотек;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29234F">
        <w:rPr>
          <w:rFonts w:ascii="Times New Roman" w:hAnsi="Times New Roman"/>
          <w:bCs/>
          <w:sz w:val="28"/>
          <w:szCs w:val="28"/>
        </w:rPr>
        <w:t>) реализация прав граждан на библиотечное обслуживание;</w:t>
      </w:r>
    </w:p>
    <w:p w:rsidR="001A0BE5" w:rsidRPr="0029234F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29234F">
        <w:rPr>
          <w:rFonts w:ascii="Times New Roman" w:hAnsi="Times New Roman"/>
          <w:bCs/>
          <w:sz w:val="28"/>
          <w:szCs w:val="28"/>
        </w:rPr>
        <w:t>) обеспечение условий доступности для инвалидов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4A1">
        <w:rPr>
          <w:rFonts w:ascii="Times New Roman" w:hAnsi="Times New Roman"/>
          <w:bCs/>
          <w:sz w:val="28"/>
          <w:szCs w:val="28"/>
        </w:rPr>
        <w:t>областных библиотек;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29234F">
        <w:rPr>
          <w:rFonts w:ascii="Times New Roman" w:hAnsi="Times New Roman"/>
          <w:bCs/>
          <w:sz w:val="28"/>
          <w:szCs w:val="28"/>
        </w:rPr>
        <w:t>) иные полномочия в соответствии с законодательством Российской Федерации и законодательством Брянской области.».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В статье 7:</w:t>
      </w:r>
    </w:p>
    <w:p w:rsidR="001A0BE5" w:rsidRPr="00796779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6779">
        <w:rPr>
          <w:rFonts w:ascii="Times New Roman" w:hAnsi="Times New Roman"/>
          <w:b/>
          <w:bCs/>
          <w:sz w:val="28"/>
          <w:szCs w:val="28"/>
        </w:rPr>
        <w:t xml:space="preserve">1) в пункте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796779">
        <w:rPr>
          <w:rFonts w:ascii="Times New Roman" w:hAnsi="Times New Roman"/>
          <w:b/>
          <w:bCs/>
          <w:sz w:val="28"/>
          <w:szCs w:val="28"/>
        </w:rPr>
        <w:t xml:space="preserve"> слова «</w:t>
      </w:r>
      <w:r>
        <w:rPr>
          <w:rFonts w:ascii="Times New Roman" w:hAnsi="Times New Roman"/>
          <w:b/>
          <w:bCs/>
          <w:sz w:val="28"/>
          <w:szCs w:val="28"/>
        </w:rPr>
        <w:t>развития</w:t>
      </w:r>
      <w:r w:rsidRPr="00796779">
        <w:rPr>
          <w:rFonts w:ascii="Times New Roman" w:hAnsi="Times New Roman"/>
          <w:b/>
          <w:bCs/>
          <w:sz w:val="28"/>
          <w:szCs w:val="28"/>
        </w:rPr>
        <w:t xml:space="preserve"> области» заменить словами «развития Брянской области»;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пункте 3 слова «</w:t>
      </w:r>
      <w:r w:rsidRPr="00DB2390">
        <w:rPr>
          <w:rFonts w:ascii="Times New Roman" w:hAnsi="Times New Roman"/>
          <w:bCs/>
          <w:sz w:val="28"/>
          <w:szCs w:val="28"/>
        </w:rPr>
        <w:t>населения области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DB2390">
        <w:rPr>
          <w:rFonts w:ascii="Times New Roman" w:hAnsi="Times New Roman"/>
          <w:bCs/>
          <w:sz w:val="28"/>
          <w:szCs w:val="28"/>
        </w:rPr>
        <w:t>населения Брянской области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пункт 5 исключить.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В абзаце втором статьи 8 слово «государственных» исключить.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DB2390">
        <w:rPr>
          <w:rFonts w:ascii="Times New Roman" w:hAnsi="Times New Roman"/>
          <w:bCs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sz w:val="28"/>
          <w:szCs w:val="28"/>
        </w:rPr>
        <w:t>9</w:t>
      </w:r>
      <w:r w:rsidRPr="00DB2390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Pr="00DB239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DB2390">
        <w:rPr>
          <w:rFonts w:ascii="Times New Roman" w:hAnsi="Times New Roman"/>
          <w:bCs/>
          <w:sz w:val="28"/>
          <w:szCs w:val="28"/>
        </w:rPr>
        <w:t>Статья 9. Центральная библиотека Брянской области</w:t>
      </w:r>
    </w:p>
    <w:p w:rsidR="001A0BE5" w:rsidRPr="00DB239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DB239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2390">
        <w:rPr>
          <w:rFonts w:ascii="Times New Roman" w:hAnsi="Times New Roman"/>
          <w:bCs/>
          <w:sz w:val="28"/>
          <w:szCs w:val="28"/>
        </w:rPr>
        <w:t xml:space="preserve">Статус центральной библиотеки Брянской области имеет библиотека, которая формирует, хранит и предоставляет пользователям библиотеки наиболее полное универсальное собрание документов в пределах обслуживаемой территории, организует </w:t>
      </w:r>
      <w:proofErr w:type="spellStart"/>
      <w:r w:rsidRPr="00DB2390">
        <w:rPr>
          <w:rFonts w:ascii="Times New Roman" w:hAnsi="Times New Roman"/>
          <w:bCs/>
          <w:sz w:val="28"/>
          <w:szCs w:val="28"/>
        </w:rPr>
        <w:t>взаимоиспользование</w:t>
      </w:r>
      <w:proofErr w:type="spellEnd"/>
      <w:r w:rsidRPr="00DB2390">
        <w:rPr>
          <w:rFonts w:ascii="Times New Roman" w:hAnsi="Times New Roman"/>
          <w:bCs/>
          <w:sz w:val="28"/>
          <w:szCs w:val="28"/>
        </w:rPr>
        <w:t xml:space="preserve"> библиотечных ресурсов, в том числе осуществляет функции межбиблиотечного абонемента и обеспечивает ведение сводного каталога, и оказывает методическую помощь библиотекам.</w:t>
      </w:r>
    </w:p>
    <w:p w:rsidR="001A0BE5" w:rsidRPr="00DB239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2390">
        <w:rPr>
          <w:rFonts w:ascii="Times New Roman" w:hAnsi="Times New Roman"/>
          <w:bCs/>
          <w:sz w:val="28"/>
          <w:szCs w:val="28"/>
        </w:rPr>
        <w:t>Центральной библиотекой Брянской области является государственное бюджетное учреждение культуры «Брянская областная научная универсальная библиотека им. Ф.И.Тютчева», включая ее филиалы:</w:t>
      </w:r>
    </w:p>
    <w:p w:rsidR="001A0BE5" w:rsidRPr="00DB2390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2390">
        <w:rPr>
          <w:rFonts w:ascii="Times New Roman" w:hAnsi="Times New Roman"/>
          <w:bCs/>
          <w:sz w:val="28"/>
          <w:szCs w:val="28"/>
        </w:rPr>
        <w:t>филиал «Брянская областная детская библиотека»;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2390">
        <w:rPr>
          <w:rFonts w:ascii="Times New Roman" w:hAnsi="Times New Roman"/>
          <w:bCs/>
          <w:sz w:val="28"/>
          <w:szCs w:val="28"/>
        </w:rPr>
        <w:t>филиал «Брянская областная специальная библиотека для слепых и слабовидящих»</w:t>
      </w:r>
      <w:proofErr w:type="gramStart"/>
      <w:r w:rsidRPr="00DB239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2</w:t>
      </w:r>
      <w:r w:rsidRPr="00E374AA">
        <w:rPr>
          <w:rFonts w:ascii="Times New Roman" w:hAnsi="Times New Roman"/>
          <w:bCs/>
          <w:sz w:val="28"/>
          <w:szCs w:val="28"/>
        </w:rPr>
        <w:t xml:space="preserve">. Статью </w:t>
      </w:r>
      <w:r>
        <w:rPr>
          <w:rFonts w:ascii="Times New Roman" w:hAnsi="Times New Roman"/>
          <w:bCs/>
          <w:sz w:val="28"/>
          <w:szCs w:val="28"/>
        </w:rPr>
        <w:t>10</w:t>
      </w:r>
      <w:r w:rsidRPr="00E374AA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«Статья 10. Государственное бюджетное учреждение культуры «Брянская областная научная универсальная библиотека им. Ф.И.Тютчева»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1. Государственное бюджетное учреждение культуры «Брянская областная научная универсальная библиотека им. Ф.И.Тютчева» является: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lastRenderedPageBreak/>
        <w:t>1) общедоступным информационным центром по всем отраслям знаний, осуществляющим межбиблиотечный книгообмен, электронную доставку документов;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2) центром создания регионального краеведческого компонента в единой системе информационных ресурсов России;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3) центром создания сводного электронного каталога библиотек в Брянской области;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4) основным центральным книгохранилищем в Брянской области с правом получения обязательного экземпляра местных изданий в соответствии с Законом Брянской области «О передаче обязательных экземпляров документов в областную научную библиотеку им. Ф.И.Тютчева»;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5) главным держателем коллекций патентной информации, краеведческих книг и местных изданий;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6) координационным, научно-методическим, научно-исследовательским центром по проблемам организации библиотечного обслуживания в Брянской области;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7) центром внедрения и развития современных информационных и библиотечных технологий в областных, муниципальных и иных библиотеках в Брянской области;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8) центром сбора государственной библиотечной статистики в Брянской области;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9) межведомственным координационным центром по проблемам организации и развития библиотечного дела в Брянской области.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2. Филиал государственного бюджетного учреждение культуры «Брянская областная научная универсальная библиотека им. Ф.И.Тютчева» «Брянская областная детская библиотека» является центром: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1) по формированию и хранению наиболее полного собрания документов на различных видах носителей информации для детей, подростков, специалистов, работающих с детьми;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2) библиотечно-информационного обслуживания детей, подростков и специалистов, работающих с детьми;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3) формирования информационно-библиографической грамотности детей;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4) научно-методического обеспечения для библиотек в Брянской области по проблемам организации обслуживания детей и детского чтения.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3. Филиал государственного бюджетного учреждение культуры «Брянская областная научная универсальная библиотека им. Ф.И.Тютчева» «Брянская областная специальная библиотека для слепых и слабовидящих» является центром: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1) формирования и хранения наиболее полного собрания документов на различных носителях информации для слепых, слабовидящих и лиц, занимающихся проблемами социальной реабилитации инвалидов по зрению;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lastRenderedPageBreak/>
        <w:t>2) библиотечно-информационного обслуживания слепых, слабовидящих и лиц, занимающихся проблемами социальной реабилитации инвалидов по зрению;</w:t>
      </w:r>
    </w:p>
    <w:p w:rsidR="001A0BE5" w:rsidRPr="00E374AA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74AA">
        <w:rPr>
          <w:rFonts w:ascii="Times New Roman" w:hAnsi="Times New Roman"/>
          <w:bCs/>
          <w:sz w:val="28"/>
          <w:szCs w:val="28"/>
        </w:rPr>
        <w:t>3) координационно-методического обеспечения для библиотек в Брянской области по проблемам организации обслуживания инвалидов по зрению</w:t>
      </w:r>
      <w:proofErr w:type="gramStart"/>
      <w:r w:rsidRPr="00E374AA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Статьи 11 – 12 исключить.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В статье 14 слова «</w:t>
      </w:r>
      <w:r w:rsidRPr="00316381">
        <w:rPr>
          <w:rFonts w:ascii="Times New Roman" w:hAnsi="Times New Roman"/>
          <w:bCs/>
          <w:sz w:val="28"/>
          <w:szCs w:val="28"/>
        </w:rPr>
        <w:t>библиотека - учреждение, осуществляющее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316381">
        <w:rPr>
          <w:rFonts w:ascii="Times New Roman" w:hAnsi="Times New Roman"/>
          <w:bCs/>
          <w:sz w:val="28"/>
          <w:szCs w:val="28"/>
        </w:rPr>
        <w:t>библиотека осуществляет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 В статье 15: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1) в пункте 1 </w:t>
      </w:r>
      <w:r w:rsidRPr="00316381">
        <w:rPr>
          <w:rFonts w:ascii="Times New Roman" w:hAnsi="Times New Roman"/>
          <w:bCs/>
          <w:sz w:val="28"/>
          <w:szCs w:val="28"/>
        </w:rPr>
        <w:t>слова «библиотека - учреждение, выполняющее» заменить словами «библиотека выполняет</w:t>
      </w:r>
      <w:r>
        <w:rPr>
          <w:rFonts w:ascii="Times New Roman" w:hAnsi="Times New Roman"/>
          <w:bCs/>
          <w:sz w:val="28"/>
          <w:szCs w:val="28"/>
        </w:rPr>
        <w:t>», слово «</w:t>
      </w:r>
      <w:r w:rsidRPr="00316381">
        <w:rPr>
          <w:rFonts w:ascii="Times New Roman" w:hAnsi="Times New Roman"/>
          <w:bCs/>
          <w:sz w:val="28"/>
          <w:szCs w:val="28"/>
        </w:rPr>
        <w:t>осуществляющее</w:t>
      </w:r>
      <w:r>
        <w:rPr>
          <w:rFonts w:ascii="Times New Roman" w:hAnsi="Times New Roman"/>
          <w:bCs/>
          <w:sz w:val="28"/>
          <w:szCs w:val="28"/>
        </w:rPr>
        <w:t>» заменить словом «</w:t>
      </w:r>
      <w:r w:rsidRPr="00316381">
        <w:rPr>
          <w:rFonts w:ascii="Times New Roman" w:hAnsi="Times New Roman"/>
          <w:bCs/>
          <w:sz w:val="28"/>
          <w:szCs w:val="28"/>
        </w:rPr>
        <w:t>осуществляет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 w:rsidRPr="00316381">
        <w:rPr>
          <w:rFonts w:ascii="Times New Roman" w:hAnsi="Times New Roman"/>
          <w:bCs/>
          <w:sz w:val="28"/>
          <w:szCs w:val="28"/>
        </w:rPr>
        <w:t>слово «организующее» заменить словом «организует»</w:t>
      </w:r>
      <w:r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Pr="005B3CDF">
        <w:rPr>
          <w:rFonts w:ascii="Times New Roman" w:hAnsi="Times New Roman"/>
          <w:bCs/>
          <w:sz w:val="28"/>
          <w:szCs w:val="28"/>
        </w:rPr>
        <w:t xml:space="preserve">в пункте </w:t>
      </w:r>
      <w:r>
        <w:rPr>
          <w:rFonts w:ascii="Times New Roman" w:hAnsi="Times New Roman"/>
          <w:bCs/>
          <w:sz w:val="28"/>
          <w:szCs w:val="28"/>
        </w:rPr>
        <w:t>2: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подпункте 3 слова «</w:t>
      </w:r>
      <w:r w:rsidRPr="005B3CDF">
        <w:rPr>
          <w:rFonts w:ascii="Times New Roman" w:hAnsi="Times New Roman"/>
          <w:bCs/>
          <w:sz w:val="28"/>
          <w:szCs w:val="28"/>
        </w:rPr>
        <w:t>ресурсов области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5B3CDF">
        <w:rPr>
          <w:rFonts w:ascii="Times New Roman" w:hAnsi="Times New Roman"/>
          <w:bCs/>
          <w:sz w:val="28"/>
          <w:szCs w:val="28"/>
        </w:rPr>
        <w:t>ресурсов в Брянской области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подпункт 5 исключить.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6EC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</w:t>
      </w:r>
      <w:r w:rsidRPr="003B6EC5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</w:t>
      </w:r>
      <w:r w:rsidRPr="003B6EC5">
        <w:rPr>
          <w:rFonts w:ascii="Times New Roman" w:hAnsi="Times New Roman"/>
          <w:bCs/>
          <w:sz w:val="28"/>
          <w:szCs w:val="28"/>
        </w:rPr>
        <w:t>тать</w:t>
      </w:r>
      <w:r>
        <w:rPr>
          <w:rFonts w:ascii="Times New Roman" w:hAnsi="Times New Roman"/>
          <w:bCs/>
          <w:sz w:val="28"/>
          <w:szCs w:val="28"/>
        </w:rPr>
        <w:t>ю</w:t>
      </w:r>
      <w:r w:rsidRPr="003B6EC5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>6</w:t>
      </w:r>
      <w:r w:rsidRPr="003B6EC5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Pr="003B6EC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3B6EC5">
        <w:rPr>
          <w:rFonts w:ascii="Times New Roman" w:hAnsi="Times New Roman"/>
          <w:bCs/>
          <w:sz w:val="28"/>
          <w:szCs w:val="28"/>
        </w:rPr>
        <w:t>Статья 16. Библиотека городского (муниципального) округа</w:t>
      </w:r>
    </w:p>
    <w:p w:rsidR="001A0BE5" w:rsidRPr="003B6EC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6EC5">
        <w:rPr>
          <w:rFonts w:ascii="Times New Roman" w:hAnsi="Times New Roman"/>
          <w:bCs/>
          <w:sz w:val="28"/>
          <w:szCs w:val="28"/>
        </w:rPr>
        <w:t>Библиотека городского (муниципального) округа осуществляет просветительскую, информационную и краеведческую деятельность на территории городского (муниципального) округа</w:t>
      </w:r>
      <w:proofErr w:type="gramStart"/>
      <w:r w:rsidRPr="003B6EC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В пункте 1 статьи 17 слова «</w:t>
      </w:r>
      <w:r w:rsidRPr="008D0F97">
        <w:rPr>
          <w:rFonts w:ascii="Times New Roman" w:hAnsi="Times New Roman"/>
          <w:bCs/>
          <w:sz w:val="28"/>
          <w:szCs w:val="28"/>
        </w:rPr>
        <w:t>муниципального образования - учреждение, являющееся самостоятельным юридическим лицом, выполняющее функции по библиотечному обслуживанию поселений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8D0F97">
        <w:rPr>
          <w:rFonts w:ascii="Times New Roman" w:hAnsi="Times New Roman"/>
          <w:bCs/>
          <w:sz w:val="28"/>
          <w:szCs w:val="28"/>
        </w:rPr>
        <w:t>муниципального образования является самостоятельным юридическим лицом, выполняющим функции по библиотечному обслуживанию населения</w:t>
      </w:r>
      <w:r>
        <w:rPr>
          <w:rFonts w:ascii="Times New Roman" w:hAnsi="Times New Roman"/>
          <w:bCs/>
          <w:sz w:val="28"/>
          <w:szCs w:val="28"/>
        </w:rPr>
        <w:t xml:space="preserve">», слова </w:t>
      </w:r>
      <w:r>
        <w:rPr>
          <w:rFonts w:ascii="Times New Roman" w:hAnsi="Times New Roman"/>
          <w:bCs/>
          <w:sz w:val="28"/>
          <w:szCs w:val="28"/>
        </w:rPr>
        <w:br/>
        <w:t xml:space="preserve">«, </w:t>
      </w:r>
      <w:r w:rsidRPr="008D0F97">
        <w:rPr>
          <w:rFonts w:ascii="Times New Roman" w:hAnsi="Times New Roman"/>
          <w:bCs/>
          <w:sz w:val="28"/>
          <w:szCs w:val="28"/>
        </w:rPr>
        <w:t>сбору государственной библиотечной статистики</w:t>
      </w:r>
      <w:r>
        <w:rPr>
          <w:rFonts w:ascii="Times New Roman" w:hAnsi="Times New Roman"/>
          <w:bCs/>
          <w:sz w:val="28"/>
          <w:szCs w:val="28"/>
        </w:rPr>
        <w:t>» исключить.</w:t>
      </w: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0BE5" w:rsidRDefault="001A0BE5" w:rsidP="001A0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029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8</w:t>
      </w:r>
      <w:r w:rsidRPr="00270290">
        <w:rPr>
          <w:rFonts w:ascii="Times New Roman" w:hAnsi="Times New Roman"/>
          <w:bCs/>
          <w:sz w:val="28"/>
          <w:szCs w:val="28"/>
        </w:rPr>
        <w:t>. Статью 1</w:t>
      </w:r>
      <w:r>
        <w:rPr>
          <w:rFonts w:ascii="Times New Roman" w:hAnsi="Times New Roman"/>
          <w:bCs/>
          <w:sz w:val="28"/>
          <w:szCs w:val="28"/>
        </w:rPr>
        <w:t>8</w:t>
      </w:r>
      <w:r w:rsidRPr="00270290">
        <w:rPr>
          <w:rFonts w:ascii="Times New Roman" w:hAnsi="Times New Roman"/>
          <w:bCs/>
          <w:sz w:val="28"/>
          <w:szCs w:val="28"/>
        </w:rPr>
        <w:t xml:space="preserve"> изложить в редакции:</w:t>
      </w:r>
    </w:p>
    <w:p w:rsidR="001A0BE5" w:rsidRPr="00270290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290">
        <w:rPr>
          <w:rFonts w:ascii="Times New Roman" w:hAnsi="Times New Roman"/>
          <w:sz w:val="28"/>
          <w:szCs w:val="28"/>
        </w:rPr>
        <w:t>«Статья 18. Центральная библиотека муниципального образования</w:t>
      </w:r>
    </w:p>
    <w:p w:rsidR="001A0BE5" w:rsidRPr="00270290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E5" w:rsidRPr="00270290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2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70290">
        <w:rPr>
          <w:rFonts w:ascii="Times New Roman" w:hAnsi="Times New Roman"/>
          <w:sz w:val="28"/>
          <w:szCs w:val="28"/>
        </w:rPr>
        <w:t xml:space="preserve">Центральной библиотекой муниципального образования (центральной районной библиотекой, центральной библиотекой муниципального округа, центральной городской библиотекой) может являться ведущая </w:t>
      </w:r>
      <w:proofErr w:type="spellStart"/>
      <w:r w:rsidRPr="00270290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270290">
        <w:rPr>
          <w:rFonts w:ascii="Times New Roman" w:hAnsi="Times New Roman"/>
          <w:sz w:val="28"/>
          <w:szCs w:val="28"/>
        </w:rPr>
        <w:t xml:space="preserve"> библиотека, ведущая универсальная библиотека городского (муниципального) округа, которая формирует, хранит и предоставляет пользователям библиотеки наиболее полное универсальное собрание </w:t>
      </w:r>
      <w:r w:rsidRPr="00270290">
        <w:rPr>
          <w:rFonts w:ascii="Times New Roman" w:hAnsi="Times New Roman"/>
          <w:sz w:val="28"/>
          <w:szCs w:val="28"/>
        </w:rPr>
        <w:lastRenderedPageBreak/>
        <w:t xml:space="preserve">документов в пределах обслуживаемой территории, организует </w:t>
      </w:r>
      <w:proofErr w:type="spellStart"/>
      <w:r w:rsidRPr="00270290">
        <w:rPr>
          <w:rFonts w:ascii="Times New Roman" w:hAnsi="Times New Roman"/>
          <w:sz w:val="28"/>
          <w:szCs w:val="28"/>
        </w:rPr>
        <w:t>взаимоиспользование</w:t>
      </w:r>
      <w:proofErr w:type="spellEnd"/>
      <w:r w:rsidRPr="00270290">
        <w:rPr>
          <w:rFonts w:ascii="Times New Roman" w:hAnsi="Times New Roman"/>
          <w:sz w:val="28"/>
          <w:szCs w:val="28"/>
        </w:rPr>
        <w:t xml:space="preserve"> библиотечных ресурсов, в том числе осуществляет функции межбиблиотечного абонемента и обеспечивает ведение сводного каталога, оказывает м</w:t>
      </w:r>
      <w:r>
        <w:rPr>
          <w:rFonts w:ascii="Times New Roman" w:hAnsi="Times New Roman"/>
          <w:sz w:val="28"/>
          <w:szCs w:val="28"/>
        </w:rPr>
        <w:t>етодическую помощь</w:t>
      </w:r>
      <w:proofErr w:type="gramEnd"/>
      <w:r>
        <w:rPr>
          <w:rFonts w:ascii="Times New Roman" w:hAnsi="Times New Roman"/>
          <w:sz w:val="28"/>
          <w:szCs w:val="28"/>
        </w:rPr>
        <w:t xml:space="preserve"> библиотекам.</w:t>
      </w:r>
    </w:p>
    <w:p w:rsidR="001A0BE5" w:rsidRPr="00722A0C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290">
        <w:rPr>
          <w:rFonts w:ascii="Times New Roman" w:hAnsi="Times New Roman"/>
          <w:sz w:val="28"/>
          <w:szCs w:val="28"/>
        </w:rPr>
        <w:t xml:space="preserve">2. Статус центральной библиотеки муниципального образования присваивается в порядке, установленном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270290">
        <w:rPr>
          <w:rFonts w:ascii="Times New Roman" w:hAnsi="Times New Roman"/>
          <w:sz w:val="28"/>
          <w:szCs w:val="28"/>
        </w:rPr>
        <w:t>«О библиотечном деле»</w:t>
      </w:r>
      <w:proofErr w:type="gramStart"/>
      <w:r w:rsidRPr="002702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A0BE5" w:rsidRPr="00722A0C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E5" w:rsidRDefault="001A0BE5" w:rsidP="001A0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C08">
        <w:rPr>
          <w:rFonts w:ascii="Times New Roman" w:hAnsi="Times New Roman"/>
          <w:b/>
          <w:sz w:val="28"/>
          <w:szCs w:val="28"/>
        </w:rPr>
        <w:t>Статья 2</w:t>
      </w:r>
      <w:r>
        <w:rPr>
          <w:rFonts w:ascii="Times New Roman" w:hAnsi="Times New Roman"/>
          <w:sz w:val="28"/>
          <w:szCs w:val="28"/>
        </w:rPr>
        <w:t xml:space="preserve">. Настоящий Закон вступает в силу </w:t>
      </w:r>
      <w:r w:rsidRPr="008F47D3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Брянской области                                                      А.В. Богомаз</w:t>
      </w: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Брянск</w:t>
      </w: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«____» ___________ 2022 года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№_____</w:t>
      </w: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0BE5" w:rsidRDefault="001A0BE5" w:rsidP="001A0BE5">
      <w:pPr>
        <w:widowControl w:val="0"/>
        <w:tabs>
          <w:tab w:val="left" w:pos="4526"/>
        </w:tabs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32F0" w:rsidRDefault="005832F0"/>
    <w:sectPr w:rsidR="005832F0" w:rsidSect="001A0BE5">
      <w:pgSz w:w="12240" w:h="15840"/>
      <w:pgMar w:top="851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0BE5"/>
    <w:rsid w:val="001A0BE5"/>
    <w:rsid w:val="004D44A1"/>
    <w:rsid w:val="005832F0"/>
    <w:rsid w:val="005E0BFC"/>
    <w:rsid w:val="0096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E5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0BE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E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E65C6D59D9268DE70B02C6043D4D1FD660AA2619BE4EEA89409CD454DDE3E1FFCE95A3D9CF7E0B3D175160D0B8E76iFQ8O" TargetMode="External"/><Relationship Id="rId5" Type="http://schemas.openxmlformats.org/officeDocument/2006/relationships/hyperlink" Target="consultantplus://offline/ref=FCFE65C6D59D9268DE70B02C6043D4D1FD660AA2619BE4EEA89409CD454DDE3E1FFCE95A3D9CF7E0B3D175160D0B8E76iFQ8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2</cp:revision>
  <dcterms:created xsi:type="dcterms:W3CDTF">2022-03-09T14:02:00Z</dcterms:created>
  <dcterms:modified xsi:type="dcterms:W3CDTF">2022-03-11T09:23:00Z</dcterms:modified>
</cp:coreProperties>
</file>